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A1" w:rsidRPr="00EF77E6" w:rsidRDefault="00AB15A1" w:rsidP="00BD77BD">
      <w:pPr>
        <w:spacing w:line="360" w:lineRule="auto"/>
        <w:jc w:val="center"/>
        <w:rPr>
          <w:rFonts w:ascii="黑体" w:eastAsia="黑体" w:hAnsi="宋体"/>
          <w:b/>
          <w:szCs w:val="21"/>
        </w:rPr>
      </w:pPr>
      <w:bookmarkStart w:id="0" w:name="_GoBack"/>
      <w:r>
        <w:rPr>
          <w:rFonts w:ascii="黑体" w:eastAsia="黑体" w:hAnsi="宋体" w:hint="eastAsia"/>
          <w:bCs/>
          <w:szCs w:val="21"/>
        </w:rPr>
        <w:t>成品油经营批准证书变更登记表</w:t>
      </w:r>
    </w:p>
    <w:bookmarkEnd w:id="0"/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spacing w:line="900" w:lineRule="exact"/>
        <w:ind w:left="93" w:firstLineChars="204" w:firstLine="31680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spacing w:line="900" w:lineRule="exact"/>
        <w:ind w:left="93" w:firstLineChars="204" w:firstLine="31680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spacing w:line="900" w:lineRule="exact"/>
        <w:ind w:left="93" w:firstLineChars="204" w:firstLine="31680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 w:val="24"/>
        </w:rPr>
      </w:pP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 w:val="24"/>
        </w:rPr>
      </w:pPr>
    </w:p>
    <w:p w:rsidR="00AB15A1" w:rsidRDefault="00AB15A1" w:rsidP="00BD77BD">
      <w:pPr>
        <w:widowControl/>
        <w:rPr>
          <w:rFonts w:cs="宋体"/>
          <w:kern w:val="0"/>
          <w:sz w:val="24"/>
        </w:rPr>
      </w:pPr>
    </w:p>
    <w:p w:rsidR="00AB15A1" w:rsidRPr="0028017B" w:rsidRDefault="00AB15A1" w:rsidP="00BD77BD">
      <w:pPr>
        <w:spacing w:line="520" w:lineRule="exact"/>
        <w:jc w:val="center"/>
        <w:rPr>
          <w:rFonts w:ascii="黑体" w:eastAsia="黑体" w:hAnsi="宋体"/>
          <w:szCs w:val="21"/>
        </w:rPr>
      </w:pPr>
      <w:r w:rsidRPr="0028017B">
        <w:rPr>
          <w:rFonts w:ascii="黑体" w:eastAsia="黑体" w:hAnsi="宋体" w:hint="eastAsia"/>
          <w:szCs w:val="21"/>
        </w:rPr>
        <w:t>单位名称（盖章）</w:t>
      </w:r>
      <w:r w:rsidRPr="0028017B">
        <w:rPr>
          <w:rFonts w:ascii="黑体" w:eastAsia="黑体" w:hAnsi="宋体"/>
          <w:szCs w:val="21"/>
        </w:rPr>
        <w:t>_____________________</w:t>
      </w: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 w:val="24"/>
        </w:rPr>
      </w:pP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 w:val="24"/>
        </w:rPr>
      </w:pP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  <w:r>
        <w:rPr>
          <w:rFonts w:cs="宋体"/>
          <w:kern w:val="0"/>
          <w:sz w:val="24"/>
        </w:rPr>
        <w:tab/>
      </w: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 w:val="24"/>
        </w:rPr>
      </w:pPr>
    </w:p>
    <w:p w:rsidR="00AB15A1" w:rsidRDefault="00AB15A1" w:rsidP="00036C7C">
      <w:pPr>
        <w:widowControl/>
        <w:tabs>
          <w:tab w:val="left" w:pos="2593"/>
          <w:tab w:val="left" w:pos="3673"/>
          <w:tab w:val="left" w:pos="4753"/>
          <w:tab w:val="left" w:pos="5833"/>
          <w:tab w:val="left" w:pos="6913"/>
          <w:tab w:val="left" w:pos="7993"/>
        </w:tabs>
        <w:ind w:left="93" w:firstLineChars="204" w:firstLine="31680"/>
        <w:jc w:val="left"/>
        <w:rPr>
          <w:rFonts w:cs="宋体"/>
          <w:kern w:val="0"/>
          <w:sz w:val="24"/>
        </w:rPr>
      </w:pPr>
    </w:p>
    <w:p w:rsidR="00AB15A1" w:rsidRDefault="00AB15A1" w:rsidP="00036C7C">
      <w:pPr>
        <w:widowControl/>
        <w:ind w:left="93" w:firstLineChars="204" w:firstLine="31680"/>
        <w:jc w:val="center"/>
        <w:rPr>
          <w:rFonts w:cs="宋体"/>
          <w:kern w:val="0"/>
          <w:sz w:val="36"/>
          <w:szCs w:val="32"/>
        </w:rPr>
      </w:pPr>
    </w:p>
    <w:p w:rsidR="00AB15A1" w:rsidRPr="0028017B" w:rsidRDefault="00AB15A1" w:rsidP="00BD77BD">
      <w:pPr>
        <w:spacing w:line="520" w:lineRule="exact"/>
        <w:jc w:val="center"/>
        <w:rPr>
          <w:rFonts w:ascii="黑体" w:eastAsia="黑体" w:hAnsi="宋体"/>
          <w:szCs w:val="21"/>
        </w:rPr>
      </w:pPr>
      <w:r w:rsidRPr="0028017B">
        <w:rPr>
          <w:rFonts w:ascii="黑体" w:eastAsia="黑体" w:hAnsi="宋体" w:hint="eastAsia"/>
          <w:szCs w:val="21"/>
        </w:rPr>
        <w:t>商务部监制</w:t>
      </w:r>
    </w:p>
    <w:p w:rsidR="00AB15A1" w:rsidRDefault="00AB15A1" w:rsidP="00BD77BD">
      <w:pPr>
        <w:spacing w:line="520" w:lineRule="exact"/>
        <w:rPr>
          <w:rFonts w:ascii="宋体"/>
          <w:szCs w:val="21"/>
        </w:rPr>
      </w:pPr>
    </w:p>
    <w:p w:rsidR="00AB15A1" w:rsidRDefault="00AB15A1" w:rsidP="00BD77BD">
      <w:pPr>
        <w:spacing w:line="520" w:lineRule="exact"/>
        <w:rPr>
          <w:rFonts w:ascii="宋体"/>
          <w:szCs w:val="21"/>
        </w:rPr>
      </w:pPr>
    </w:p>
    <w:p w:rsidR="00AB15A1" w:rsidRDefault="00AB15A1" w:rsidP="00BD77BD">
      <w:pPr>
        <w:spacing w:line="520" w:lineRule="exact"/>
        <w:rPr>
          <w:rFonts w:ascii="宋体"/>
          <w:szCs w:val="21"/>
        </w:rPr>
      </w:pPr>
    </w:p>
    <w:p w:rsidR="00AB15A1" w:rsidRDefault="00AB15A1" w:rsidP="00BD77BD">
      <w:pPr>
        <w:spacing w:line="520" w:lineRule="exact"/>
        <w:rPr>
          <w:rFonts w:ascii="宋体"/>
          <w:szCs w:val="21"/>
        </w:rPr>
      </w:pPr>
    </w:p>
    <w:p w:rsidR="00AB15A1" w:rsidRDefault="00AB15A1" w:rsidP="00BD77BD">
      <w:pPr>
        <w:spacing w:line="520" w:lineRule="exact"/>
        <w:rPr>
          <w:rFonts w:ascii="宋体"/>
          <w:szCs w:val="21"/>
        </w:rPr>
      </w:pPr>
    </w:p>
    <w:p w:rsidR="00AB15A1" w:rsidRDefault="00AB15A1" w:rsidP="00BD77BD">
      <w:pPr>
        <w:spacing w:line="520" w:lineRule="exact"/>
        <w:rPr>
          <w:rFonts w:ascii="宋体"/>
          <w:szCs w:val="21"/>
        </w:rPr>
      </w:pPr>
    </w:p>
    <w:p w:rsidR="00AB15A1" w:rsidRDefault="00AB15A1" w:rsidP="00BD77BD">
      <w:pPr>
        <w:spacing w:line="520" w:lineRule="exact"/>
        <w:rPr>
          <w:rFonts w:ascii="宋体"/>
          <w:szCs w:val="21"/>
        </w:rPr>
      </w:pPr>
    </w:p>
    <w:p w:rsidR="00AB15A1" w:rsidRDefault="00AB15A1" w:rsidP="00BD77BD">
      <w:pPr>
        <w:widowControl/>
        <w:spacing w:line="500" w:lineRule="exact"/>
        <w:jc w:val="center"/>
        <w:rPr>
          <w:rFonts w:ascii="宋体"/>
          <w:szCs w:val="21"/>
        </w:rPr>
      </w:pPr>
    </w:p>
    <w:p w:rsidR="00AB15A1" w:rsidRDefault="00AB15A1" w:rsidP="00BD77BD">
      <w:pPr>
        <w:widowControl/>
        <w:spacing w:line="500" w:lineRule="exact"/>
        <w:jc w:val="center"/>
        <w:rPr>
          <w:b/>
          <w:bCs/>
        </w:rPr>
      </w:pPr>
      <w:r w:rsidRPr="00E8278B">
        <w:rPr>
          <w:rFonts w:ascii="宋体" w:hAnsi="宋体" w:hint="eastAsia"/>
          <w:szCs w:val="21"/>
        </w:rPr>
        <w:t>企业经营类型</w:t>
      </w:r>
      <w:r w:rsidRPr="00E8278B">
        <w:rPr>
          <w:rFonts w:ascii="宋体" w:hAnsi="宋体"/>
          <w:szCs w:val="21"/>
        </w:rPr>
        <w:t>(</w:t>
      </w:r>
      <w:r w:rsidRPr="00E8278B">
        <w:rPr>
          <w:rFonts w:ascii="宋体" w:hAnsi="宋体" w:hint="eastAsia"/>
          <w:szCs w:val="21"/>
        </w:rPr>
        <w:t>批发</w:t>
      </w:r>
      <w:r w:rsidRPr="00E8278B">
        <w:rPr>
          <w:rFonts w:ascii="宋体" w:hAnsi="宋体"/>
          <w:szCs w:val="21"/>
        </w:rPr>
        <w:t>/</w:t>
      </w:r>
      <w:r w:rsidRPr="00E8278B">
        <w:rPr>
          <w:rFonts w:ascii="宋体" w:hAnsi="宋体" w:hint="eastAsia"/>
          <w:szCs w:val="21"/>
        </w:rPr>
        <w:t>仓储</w:t>
      </w:r>
      <w:r w:rsidRPr="00E8278B">
        <w:rPr>
          <w:rFonts w:ascii="宋体" w:hAnsi="宋体"/>
          <w:szCs w:val="21"/>
        </w:rPr>
        <w:t>/</w:t>
      </w:r>
      <w:r w:rsidRPr="00E8278B">
        <w:rPr>
          <w:rFonts w:ascii="宋体" w:hAnsi="宋体" w:hint="eastAsia"/>
          <w:szCs w:val="21"/>
        </w:rPr>
        <w:t>零售</w:t>
      </w:r>
      <w:r w:rsidRPr="00E8278B">
        <w:rPr>
          <w:rFonts w:ascii="宋体" w:hAnsi="宋体"/>
          <w:szCs w:val="21"/>
        </w:rPr>
        <w:t>)</w:t>
      </w:r>
      <w:r w:rsidRPr="00E8278B">
        <w:rPr>
          <w:rFonts w:ascii="宋体" w:hAnsi="宋体" w:hint="eastAsia"/>
          <w:szCs w:val="21"/>
        </w:rPr>
        <w:t>：</w:t>
      </w:r>
      <w:r w:rsidRPr="00E8278B">
        <w:rPr>
          <w:rFonts w:ascii="宋体" w:hAnsi="宋体"/>
          <w:szCs w:val="21"/>
        </w:rPr>
        <w:t xml:space="preserve">______ </w:t>
      </w:r>
      <w:r>
        <w:rPr>
          <w:b/>
          <w:bCs/>
        </w:rPr>
        <w:t xml:space="preserve">           </w:t>
      </w:r>
      <w:r w:rsidRPr="00E8278B">
        <w:rPr>
          <w:rFonts w:ascii="宋体" w:hAnsi="宋体" w:hint="eastAsia"/>
          <w:szCs w:val="21"/>
        </w:rPr>
        <w:t>经营批准证书编号：</w:t>
      </w:r>
      <w:r w:rsidRPr="00E8278B">
        <w:rPr>
          <w:rFonts w:ascii="宋体" w:hAnsi="宋体"/>
          <w:szCs w:val="21"/>
        </w:rPr>
        <w:t>______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630"/>
        <w:gridCol w:w="1620"/>
        <w:gridCol w:w="1260"/>
        <w:gridCol w:w="990"/>
        <w:gridCol w:w="2250"/>
      </w:tblGrid>
      <w:tr w:rsidR="00AB15A1" w:rsidRPr="00223048" w:rsidTr="00D60418">
        <w:trPr>
          <w:trHeight w:val="690"/>
        </w:trPr>
        <w:tc>
          <w:tcPr>
            <w:tcW w:w="2880" w:type="dxa"/>
            <w:gridSpan w:val="2"/>
            <w:noWrap/>
            <w:vAlign w:val="center"/>
          </w:tcPr>
          <w:p w:rsidR="00AB15A1" w:rsidRPr="00E8278B" w:rsidRDefault="00AB15A1" w:rsidP="00AB15A1">
            <w:pPr>
              <w:spacing w:line="320" w:lineRule="exact"/>
              <w:ind w:firstLineChars="402" w:firstLine="31680"/>
              <w:rPr>
                <w:rFonts w:ascii="宋体"/>
                <w:szCs w:val="21"/>
              </w:rPr>
            </w:pPr>
            <w:r w:rsidRPr="00E8278B">
              <w:rPr>
                <w:rFonts w:ascii="宋体" w:hAnsi="宋体" w:hint="eastAsia"/>
                <w:szCs w:val="21"/>
              </w:rPr>
              <w:t>项</w:t>
            </w:r>
            <w:r w:rsidRPr="00E8278B">
              <w:rPr>
                <w:rFonts w:ascii="宋体" w:hAnsi="宋体"/>
                <w:szCs w:val="21"/>
              </w:rPr>
              <w:t xml:space="preserve">      </w:t>
            </w:r>
            <w:r w:rsidRPr="00E8278B"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402" w:firstLine="31680"/>
              <w:rPr>
                <w:rFonts w:ascii="宋体"/>
                <w:b/>
                <w:bCs/>
                <w:szCs w:val="21"/>
              </w:rPr>
            </w:pPr>
            <w:r w:rsidRPr="00E8278B">
              <w:rPr>
                <w:rFonts w:ascii="宋体" w:hAnsi="宋体" w:hint="eastAsia"/>
                <w:szCs w:val="21"/>
              </w:rPr>
              <w:t>原核准内容</w:t>
            </w:r>
          </w:p>
        </w:tc>
        <w:tc>
          <w:tcPr>
            <w:tcW w:w="324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402" w:firstLine="31680"/>
              <w:rPr>
                <w:rFonts w:ascii="宋体"/>
                <w:b/>
                <w:bCs/>
                <w:szCs w:val="21"/>
              </w:rPr>
            </w:pPr>
            <w:r w:rsidRPr="00E8278B">
              <w:rPr>
                <w:rFonts w:ascii="宋体" w:hAnsi="宋体" w:hint="eastAsia"/>
                <w:szCs w:val="21"/>
              </w:rPr>
              <w:t>申请变更为</w:t>
            </w:r>
          </w:p>
        </w:tc>
      </w:tr>
      <w:tr w:rsidR="00AB15A1" w:rsidRPr="00223048" w:rsidTr="00D60418">
        <w:trPr>
          <w:trHeight w:val="690"/>
        </w:trPr>
        <w:tc>
          <w:tcPr>
            <w:tcW w:w="288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left="31680" w:hangingChars="100" w:firstLine="31680"/>
              <w:jc w:val="center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24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B15A1" w:rsidRPr="00223048" w:rsidTr="00D60418">
        <w:trPr>
          <w:trHeight w:val="690"/>
        </w:trPr>
        <w:tc>
          <w:tcPr>
            <w:tcW w:w="288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left="31680" w:hangingChars="100" w:firstLine="31680"/>
              <w:jc w:val="center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法定代表人</w:t>
            </w:r>
          </w:p>
          <w:p w:rsidR="00AB15A1" w:rsidRPr="00223048" w:rsidRDefault="00AB15A1" w:rsidP="00AB15A1">
            <w:pPr>
              <w:spacing w:line="320" w:lineRule="exact"/>
              <w:ind w:left="31680" w:hangingChars="100" w:firstLine="31680"/>
              <w:jc w:val="center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（负责人）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24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B15A1" w:rsidRPr="00223048" w:rsidTr="00D60418">
        <w:trPr>
          <w:trHeight w:val="690"/>
        </w:trPr>
        <w:tc>
          <w:tcPr>
            <w:tcW w:w="288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left="31680" w:hangingChars="100" w:firstLine="31680"/>
              <w:jc w:val="center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企业注册地址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24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B15A1" w:rsidRPr="00223048" w:rsidTr="00D60418">
        <w:trPr>
          <w:trHeight w:val="690"/>
        </w:trPr>
        <w:tc>
          <w:tcPr>
            <w:tcW w:w="2880" w:type="dxa"/>
            <w:gridSpan w:val="2"/>
            <w:vAlign w:val="center"/>
          </w:tcPr>
          <w:p w:rsidR="00AB15A1" w:rsidRPr="00223048" w:rsidRDefault="00AB15A1" w:rsidP="00AB15A1">
            <w:pPr>
              <w:spacing w:line="320" w:lineRule="exact"/>
              <w:ind w:left="31680" w:hangingChars="100" w:firstLine="31680"/>
              <w:jc w:val="center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企业经营地址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</w:p>
        </w:tc>
      </w:tr>
      <w:tr w:rsidR="00AB15A1" w:rsidRPr="00223048" w:rsidTr="00D60418">
        <w:trPr>
          <w:trHeight w:val="690"/>
        </w:trPr>
        <w:tc>
          <w:tcPr>
            <w:tcW w:w="2880" w:type="dxa"/>
            <w:gridSpan w:val="2"/>
            <w:vAlign w:val="center"/>
          </w:tcPr>
          <w:p w:rsidR="00AB15A1" w:rsidRPr="00223048" w:rsidRDefault="00AB15A1" w:rsidP="00AB15A1">
            <w:pPr>
              <w:spacing w:line="320" w:lineRule="exact"/>
              <w:ind w:left="31680" w:hangingChars="100" w:firstLine="31680"/>
              <w:jc w:val="center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注册资金</w:t>
            </w:r>
            <w:r w:rsidRPr="00223048">
              <w:rPr>
                <w:rFonts w:ascii="宋体"/>
                <w:szCs w:val="21"/>
              </w:rPr>
              <w:br/>
            </w:r>
            <w:r w:rsidRPr="00223048">
              <w:rPr>
                <w:rFonts w:ascii="宋体" w:hAnsi="宋体" w:hint="eastAsia"/>
                <w:szCs w:val="21"/>
              </w:rPr>
              <w:t>（资金数额）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324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B15A1" w:rsidRPr="00223048" w:rsidTr="00D60418">
        <w:trPr>
          <w:trHeight w:val="690"/>
        </w:trPr>
        <w:tc>
          <w:tcPr>
            <w:tcW w:w="2880" w:type="dxa"/>
            <w:gridSpan w:val="2"/>
            <w:vAlign w:val="center"/>
          </w:tcPr>
          <w:p w:rsidR="00AB15A1" w:rsidRPr="00223048" w:rsidRDefault="00AB15A1" w:rsidP="00AB15A1">
            <w:pPr>
              <w:spacing w:line="320" w:lineRule="exact"/>
              <w:ind w:left="31680" w:hangingChars="100" w:firstLine="31680"/>
              <w:jc w:val="center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经济类型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</w:p>
        </w:tc>
      </w:tr>
      <w:tr w:rsidR="00AB15A1" w:rsidRPr="00223048" w:rsidTr="00D60418">
        <w:trPr>
          <w:trHeight w:val="690"/>
        </w:trPr>
        <w:tc>
          <w:tcPr>
            <w:tcW w:w="2880" w:type="dxa"/>
            <w:gridSpan w:val="2"/>
            <w:vAlign w:val="center"/>
          </w:tcPr>
          <w:p w:rsidR="00AB15A1" w:rsidRPr="00223048" w:rsidRDefault="00AB15A1" w:rsidP="00AB15A1">
            <w:pPr>
              <w:spacing w:line="320" w:lineRule="exact"/>
              <w:ind w:left="31680" w:hangingChars="100" w:firstLine="31680"/>
              <w:jc w:val="center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经营方式</w:t>
            </w:r>
          </w:p>
        </w:tc>
        <w:tc>
          <w:tcPr>
            <w:tcW w:w="6120" w:type="dxa"/>
            <w:gridSpan w:val="4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</w:p>
        </w:tc>
      </w:tr>
      <w:tr w:rsidR="00AB15A1" w:rsidRPr="00223048" w:rsidTr="00D60418">
        <w:trPr>
          <w:trHeight w:val="690"/>
        </w:trPr>
        <w:tc>
          <w:tcPr>
            <w:tcW w:w="2250" w:type="dxa"/>
            <w:vAlign w:val="center"/>
          </w:tcPr>
          <w:p w:rsidR="00AB15A1" w:rsidRPr="00223048" w:rsidRDefault="00AB15A1" w:rsidP="00AB15A1">
            <w:pPr>
              <w:spacing w:line="320" w:lineRule="exact"/>
              <w:ind w:left="31680" w:hangingChars="100" w:firstLine="31680"/>
              <w:jc w:val="center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申办人</w:t>
            </w:r>
          </w:p>
        </w:tc>
        <w:tc>
          <w:tcPr>
            <w:tcW w:w="2250" w:type="dxa"/>
            <w:gridSpan w:val="2"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B15A1" w:rsidRPr="00223048" w:rsidRDefault="00AB15A1" w:rsidP="00AB15A1">
            <w:pPr>
              <w:spacing w:line="320" w:lineRule="exact"/>
              <w:ind w:left="31680" w:hangingChars="100" w:firstLine="31680"/>
              <w:jc w:val="center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50" w:type="dxa"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</w:p>
        </w:tc>
      </w:tr>
      <w:tr w:rsidR="00AB15A1" w:rsidRPr="00223048" w:rsidTr="00D60418">
        <w:trPr>
          <w:trHeight w:val="1139"/>
        </w:trPr>
        <w:tc>
          <w:tcPr>
            <w:tcW w:w="2880" w:type="dxa"/>
            <w:gridSpan w:val="2"/>
            <w:vAlign w:val="center"/>
          </w:tcPr>
          <w:p w:rsidR="00AB15A1" w:rsidRPr="00223048" w:rsidRDefault="00AB15A1" w:rsidP="00AB15A1">
            <w:pPr>
              <w:spacing w:line="320" w:lineRule="exact"/>
              <w:ind w:left="31680" w:hangingChars="100" w:firstLine="31680"/>
              <w:jc w:val="center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油库、加油站</w:t>
            </w:r>
            <w:r w:rsidRPr="00223048">
              <w:rPr>
                <w:rFonts w:ascii="宋体" w:hAnsi="宋体"/>
                <w:szCs w:val="21"/>
              </w:rPr>
              <w:t>(</w:t>
            </w:r>
            <w:r w:rsidRPr="00223048">
              <w:rPr>
                <w:rFonts w:ascii="宋体" w:hAnsi="宋体" w:hint="eastAsia"/>
                <w:szCs w:val="21"/>
              </w:rPr>
              <w:t>点</w:t>
            </w:r>
            <w:r w:rsidRPr="00223048">
              <w:rPr>
                <w:rFonts w:ascii="宋体" w:hAnsi="宋体"/>
                <w:szCs w:val="21"/>
              </w:rPr>
              <w:t>)</w:t>
            </w:r>
            <w:r w:rsidRPr="00223048">
              <w:rPr>
                <w:rFonts w:ascii="宋体" w:hAnsi="宋体" w:hint="eastAsia"/>
                <w:szCs w:val="21"/>
              </w:rPr>
              <w:t>及其配套</w:t>
            </w:r>
          </w:p>
          <w:p w:rsidR="00AB15A1" w:rsidRPr="00223048" w:rsidRDefault="00AB15A1" w:rsidP="00AB15A1">
            <w:pPr>
              <w:spacing w:line="320" w:lineRule="exact"/>
              <w:ind w:left="31680" w:hangingChars="100" w:firstLine="31680"/>
              <w:jc w:val="center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设施是否变化的情况说明</w:t>
            </w:r>
          </w:p>
        </w:tc>
        <w:tc>
          <w:tcPr>
            <w:tcW w:w="6120" w:type="dxa"/>
            <w:gridSpan w:val="4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204" w:firstLine="31680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B15A1" w:rsidRPr="00223048" w:rsidTr="00D60418">
        <w:trPr>
          <w:trHeight w:val="1692"/>
        </w:trPr>
        <w:tc>
          <w:tcPr>
            <w:tcW w:w="2880" w:type="dxa"/>
            <w:gridSpan w:val="2"/>
            <w:noWrap/>
            <w:vAlign w:val="center"/>
          </w:tcPr>
          <w:p w:rsidR="00AB15A1" w:rsidRPr="00223048" w:rsidRDefault="00AB15A1" w:rsidP="00AB15A1">
            <w:pPr>
              <w:spacing w:line="320" w:lineRule="exact"/>
              <w:ind w:firstLineChars="100" w:firstLine="31680"/>
              <w:jc w:val="center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企业申请变更的理由</w:t>
            </w:r>
          </w:p>
        </w:tc>
        <w:tc>
          <w:tcPr>
            <w:tcW w:w="6120" w:type="dxa"/>
            <w:gridSpan w:val="4"/>
            <w:vAlign w:val="bottom"/>
          </w:tcPr>
          <w:p w:rsidR="00AB15A1" w:rsidRPr="00223048" w:rsidRDefault="00AB15A1" w:rsidP="00AB15A1">
            <w:pPr>
              <w:spacing w:line="320" w:lineRule="exact"/>
              <w:ind w:firstLineChars="100" w:firstLine="31680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法定代表人</w:t>
            </w:r>
          </w:p>
          <w:p w:rsidR="00AB15A1" w:rsidRPr="00223048" w:rsidRDefault="00AB15A1" w:rsidP="00D60418">
            <w:pPr>
              <w:spacing w:line="320" w:lineRule="exact"/>
              <w:rPr>
                <w:rFonts w:ascii="宋体"/>
                <w:szCs w:val="21"/>
              </w:rPr>
            </w:pPr>
            <w:r w:rsidRPr="00223048">
              <w:rPr>
                <w:rFonts w:ascii="宋体" w:hAnsi="宋体" w:hint="eastAsia"/>
                <w:szCs w:val="21"/>
              </w:rPr>
              <w:t>（负责人）签字</w:t>
            </w:r>
            <w:r w:rsidRPr="00223048">
              <w:rPr>
                <w:rFonts w:ascii="宋体" w:hAnsi="宋体"/>
                <w:szCs w:val="21"/>
              </w:rPr>
              <w:t xml:space="preserve">            </w:t>
            </w:r>
            <w:r w:rsidRPr="00223048">
              <w:rPr>
                <w:rFonts w:ascii="宋体" w:hAnsi="宋体" w:hint="eastAsia"/>
                <w:szCs w:val="21"/>
              </w:rPr>
              <w:t>单位盖章</w:t>
            </w:r>
            <w:r w:rsidRPr="00223048">
              <w:rPr>
                <w:rFonts w:ascii="宋体" w:hAnsi="宋体"/>
                <w:szCs w:val="21"/>
              </w:rPr>
              <w:t xml:space="preserve">         </w:t>
            </w:r>
            <w:r w:rsidRPr="00223048">
              <w:rPr>
                <w:rFonts w:ascii="宋体" w:hAnsi="宋体" w:hint="eastAsia"/>
                <w:szCs w:val="21"/>
              </w:rPr>
              <w:t>年</w:t>
            </w:r>
            <w:r w:rsidRPr="00223048">
              <w:rPr>
                <w:rFonts w:ascii="宋体" w:hAnsi="宋体"/>
                <w:szCs w:val="21"/>
              </w:rPr>
              <w:t xml:space="preserve">    </w:t>
            </w:r>
            <w:r w:rsidRPr="00223048">
              <w:rPr>
                <w:rFonts w:ascii="宋体" w:hAnsi="宋体" w:hint="eastAsia"/>
                <w:szCs w:val="21"/>
              </w:rPr>
              <w:t>月</w:t>
            </w:r>
            <w:r w:rsidRPr="00223048">
              <w:rPr>
                <w:rFonts w:ascii="宋体" w:hAnsi="宋体"/>
                <w:szCs w:val="21"/>
              </w:rPr>
              <w:t xml:space="preserve">    </w:t>
            </w:r>
            <w:r w:rsidRPr="0022304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B15A1" w:rsidRPr="00223048" w:rsidTr="00D60418">
        <w:trPr>
          <w:trHeight w:val="2493"/>
        </w:trPr>
        <w:tc>
          <w:tcPr>
            <w:tcW w:w="4500" w:type="dxa"/>
            <w:gridSpan w:val="3"/>
            <w:noWrap/>
            <w:vAlign w:val="center"/>
          </w:tcPr>
          <w:p w:rsidR="00AB15A1" w:rsidRPr="00223048" w:rsidRDefault="00AB15A1" w:rsidP="00D60418">
            <w:pPr>
              <w:pStyle w:val="NormalWeb"/>
              <w:spacing w:before="0" w:beforeAutospacing="0" w:after="0" w:afterAutospacing="0" w:line="320" w:lineRule="exact"/>
              <w:rPr>
                <w:sz w:val="21"/>
                <w:szCs w:val="21"/>
              </w:rPr>
            </w:pPr>
            <w:r w:rsidRPr="00223048">
              <w:rPr>
                <w:rFonts w:hint="eastAsia"/>
                <w:sz w:val="21"/>
                <w:szCs w:val="21"/>
              </w:rPr>
              <w:t>县级</w:t>
            </w:r>
            <w:r w:rsidRPr="00223048">
              <w:rPr>
                <w:sz w:val="21"/>
                <w:szCs w:val="21"/>
              </w:rPr>
              <w:t>/</w:t>
            </w:r>
            <w:r w:rsidRPr="00223048">
              <w:rPr>
                <w:rFonts w:hint="eastAsia"/>
                <w:sz w:val="21"/>
                <w:szCs w:val="21"/>
              </w:rPr>
              <w:t>市级商务主管部门初审意见：</w:t>
            </w:r>
          </w:p>
          <w:p w:rsidR="00AB15A1" w:rsidRPr="00223048" w:rsidRDefault="00AB15A1" w:rsidP="00D60418">
            <w:pPr>
              <w:pStyle w:val="NormalWeb"/>
              <w:spacing w:before="0" w:beforeAutospacing="0" w:after="0" w:afterAutospacing="0" w:line="320" w:lineRule="exact"/>
              <w:rPr>
                <w:sz w:val="21"/>
                <w:szCs w:val="21"/>
              </w:rPr>
            </w:pPr>
          </w:p>
          <w:p w:rsidR="00AB15A1" w:rsidRPr="00223048" w:rsidRDefault="00AB15A1" w:rsidP="00D60418">
            <w:pPr>
              <w:pStyle w:val="NormalWeb"/>
              <w:spacing w:before="0" w:beforeAutospacing="0" w:after="0" w:afterAutospacing="0" w:line="320" w:lineRule="exact"/>
              <w:rPr>
                <w:sz w:val="21"/>
                <w:szCs w:val="21"/>
              </w:rPr>
            </w:pPr>
          </w:p>
          <w:p w:rsidR="00AB15A1" w:rsidRPr="00223048" w:rsidRDefault="00AB15A1" w:rsidP="00D60418">
            <w:pPr>
              <w:pStyle w:val="NormalWeb"/>
              <w:spacing w:before="0" w:beforeAutospacing="0" w:after="0" w:afterAutospacing="0" w:line="320" w:lineRule="exact"/>
              <w:rPr>
                <w:sz w:val="21"/>
                <w:szCs w:val="21"/>
              </w:rPr>
            </w:pPr>
          </w:p>
          <w:p w:rsidR="00AB15A1" w:rsidRPr="00223048" w:rsidRDefault="00AB15A1" w:rsidP="00D60418">
            <w:pPr>
              <w:pStyle w:val="NormalWeb"/>
              <w:spacing w:before="0" w:beforeAutospacing="0" w:after="0" w:afterAutospacing="0" w:line="320" w:lineRule="exact"/>
              <w:rPr>
                <w:sz w:val="21"/>
                <w:szCs w:val="21"/>
              </w:rPr>
            </w:pPr>
            <w:r w:rsidRPr="00223048">
              <w:rPr>
                <w:rFonts w:hint="eastAsia"/>
                <w:sz w:val="21"/>
                <w:szCs w:val="21"/>
              </w:rPr>
              <w:t>经办人：</w:t>
            </w:r>
          </w:p>
          <w:p w:rsidR="00AB15A1" w:rsidRPr="00223048" w:rsidRDefault="00AB15A1" w:rsidP="00D60418">
            <w:pPr>
              <w:pStyle w:val="NormalWeb"/>
              <w:spacing w:before="0" w:beforeAutospacing="0" w:after="0" w:afterAutospacing="0" w:line="320" w:lineRule="exact"/>
              <w:rPr>
                <w:sz w:val="21"/>
                <w:szCs w:val="21"/>
              </w:rPr>
            </w:pPr>
            <w:r w:rsidRPr="00223048">
              <w:rPr>
                <w:rFonts w:hint="eastAsia"/>
                <w:sz w:val="21"/>
                <w:szCs w:val="21"/>
              </w:rPr>
              <w:t>单位盖章：</w:t>
            </w:r>
          </w:p>
          <w:p w:rsidR="00AB15A1" w:rsidRPr="00223048" w:rsidRDefault="00AB15A1" w:rsidP="00D60418">
            <w:pPr>
              <w:pStyle w:val="NormalWeb"/>
              <w:spacing w:before="0" w:beforeAutospacing="0" w:after="0" w:afterAutospacing="0" w:line="320" w:lineRule="exact"/>
              <w:rPr>
                <w:sz w:val="21"/>
                <w:szCs w:val="21"/>
              </w:rPr>
            </w:pPr>
            <w:r w:rsidRPr="00223048">
              <w:rPr>
                <w:rFonts w:hint="eastAsia"/>
                <w:sz w:val="21"/>
                <w:szCs w:val="21"/>
              </w:rPr>
              <w:t>负责人（签字）：</w:t>
            </w:r>
          </w:p>
        </w:tc>
        <w:tc>
          <w:tcPr>
            <w:tcW w:w="4500" w:type="dxa"/>
            <w:gridSpan w:val="3"/>
            <w:vAlign w:val="center"/>
          </w:tcPr>
          <w:p w:rsidR="00AB15A1" w:rsidRPr="00223048" w:rsidRDefault="00AB15A1" w:rsidP="00D60418">
            <w:pPr>
              <w:pStyle w:val="NormalWeb"/>
              <w:spacing w:before="0" w:beforeAutospacing="0" w:after="0" w:afterAutospacing="0" w:line="320" w:lineRule="exact"/>
              <w:rPr>
                <w:sz w:val="21"/>
                <w:szCs w:val="21"/>
              </w:rPr>
            </w:pPr>
            <w:r w:rsidRPr="00223048">
              <w:rPr>
                <w:rFonts w:hint="eastAsia"/>
                <w:sz w:val="21"/>
                <w:szCs w:val="21"/>
              </w:rPr>
              <w:t>省商务厅审定或上报意见：</w:t>
            </w:r>
          </w:p>
          <w:p w:rsidR="00AB15A1" w:rsidRPr="00223048" w:rsidRDefault="00AB15A1" w:rsidP="00D60418">
            <w:pPr>
              <w:pStyle w:val="NormalWeb"/>
              <w:spacing w:before="0" w:beforeAutospacing="0" w:after="0" w:afterAutospacing="0" w:line="320" w:lineRule="exact"/>
              <w:rPr>
                <w:sz w:val="21"/>
                <w:szCs w:val="21"/>
              </w:rPr>
            </w:pPr>
          </w:p>
          <w:p w:rsidR="00AB15A1" w:rsidRPr="00223048" w:rsidRDefault="00AB15A1" w:rsidP="00D60418">
            <w:pPr>
              <w:pStyle w:val="NormalWeb"/>
              <w:spacing w:before="0" w:beforeAutospacing="0" w:after="0" w:afterAutospacing="0" w:line="320" w:lineRule="exact"/>
              <w:rPr>
                <w:sz w:val="21"/>
                <w:szCs w:val="21"/>
              </w:rPr>
            </w:pPr>
          </w:p>
          <w:p w:rsidR="00AB15A1" w:rsidRPr="00223048" w:rsidRDefault="00AB15A1" w:rsidP="00D60418">
            <w:pPr>
              <w:pStyle w:val="NormalWeb"/>
              <w:spacing w:before="0" w:beforeAutospacing="0" w:after="0" w:afterAutospacing="0" w:line="320" w:lineRule="exact"/>
              <w:rPr>
                <w:sz w:val="21"/>
                <w:szCs w:val="21"/>
              </w:rPr>
            </w:pPr>
          </w:p>
          <w:p w:rsidR="00AB15A1" w:rsidRPr="00223048" w:rsidRDefault="00AB15A1" w:rsidP="00D60418">
            <w:pPr>
              <w:pStyle w:val="NormalWeb"/>
              <w:spacing w:before="0" w:beforeAutospacing="0" w:after="0" w:afterAutospacing="0" w:line="320" w:lineRule="exact"/>
              <w:rPr>
                <w:sz w:val="21"/>
                <w:szCs w:val="21"/>
              </w:rPr>
            </w:pPr>
            <w:r w:rsidRPr="00223048">
              <w:rPr>
                <w:rFonts w:hint="eastAsia"/>
                <w:sz w:val="21"/>
                <w:szCs w:val="21"/>
              </w:rPr>
              <w:t>经办人：</w:t>
            </w:r>
          </w:p>
          <w:p w:rsidR="00AB15A1" w:rsidRPr="00223048" w:rsidRDefault="00AB15A1" w:rsidP="00D60418">
            <w:pPr>
              <w:pStyle w:val="NormalWeb"/>
              <w:spacing w:before="0" w:beforeAutospacing="0" w:after="0" w:afterAutospacing="0" w:line="320" w:lineRule="exact"/>
              <w:rPr>
                <w:sz w:val="21"/>
                <w:szCs w:val="21"/>
              </w:rPr>
            </w:pPr>
            <w:r w:rsidRPr="00223048">
              <w:rPr>
                <w:rFonts w:hint="eastAsia"/>
                <w:sz w:val="21"/>
                <w:szCs w:val="21"/>
              </w:rPr>
              <w:t>单位盖章：</w:t>
            </w:r>
          </w:p>
          <w:p w:rsidR="00AB15A1" w:rsidRPr="00223048" w:rsidRDefault="00AB15A1" w:rsidP="00D60418">
            <w:pPr>
              <w:pStyle w:val="NormalWeb"/>
              <w:spacing w:before="0" w:beforeAutospacing="0" w:after="0" w:afterAutospacing="0" w:line="320" w:lineRule="exact"/>
              <w:rPr>
                <w:sz w:val="21"/>
                <w:szCs w:val="21"/>
              </w:rPr>
            </w:pPr>
            <w:r w:rsidRPr="00223048">
              <w:rPr>
                <w:rFonts w:hint="eastAsia"/>
                <w:sz w:val="21"/>
                <w:szCs w:val="21"/>
              </w:rPr>
              <w:t>负责人（签字）：</w:t>
            </w:r>
          </w:p>
        </w:tc>
      </w:tr>
    </w:tbl>
    <w:p w:rsidR="00AB15A1" w:rsidRDefault="00AB15A1">
      <w:r>
        <w:rPr>
          <w:rFonts w:hint="eastAsia"/>
        </w:rPr>
        <w:t>注：零售企业由县级或市级初审后上报，批发、仓储企业由市级初审后上报。</w:t>
      </w:r>
    </w:p>
    <w:sectPr w:rsidR="00AB15A1" w:rsidSect="00E61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A1" w:rsidRDefault="00AB15A1">
      <w:r>
        <w:separator/>
      </w:r>
    </w:p>
  </w:endnote>
  <w:endnote w:type="continuationSeparator" w:id="0">
    <w:p w:rsidR="00AB15A1" w:rsidRDefault="00AB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A1" w:rsidRDefault="00AB15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A1" w:rsidRDefault="00AB15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A1" w:rsidRDefault="00AB15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A1" w:rsidRDefault="00AB15A1">
      <w:r>
        <w:separator/>
      </w:r>
    </w:p>
  </w:footnote>
  <w:footnote w:type="continuationSeparator" w:id="0">
    <w:p w:rsidR="00AB15A1" w:rsidRDefault="00AB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A1" w:rsidRDefault="00AB15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A1" w:rsidRDefault="00AB15A1" w:rsidP="00036C7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A1" w:rsidRDefault="00AB15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7BD"/>
    <w:rsid w:val="00036C7C"/>
    <w:rsid w:val="0021783A"/>
    <w:rsid w:val="00223048"/>
    <w:rsid w:val="0028017B"/>
    <w:rsid w:val="007F611E"/>
    <w:rsid w:val="00945B55"/>
    <w:rsid w:val="00AB15A1"/>
    <w:rsid w:val="00BA161B"/>
    <w:rsid w:val="00BD77BD"/>
    <w:rsid w:val="00D60418"/>
    <w:rsid w:val="00E6115B"/>
    <w:rsid w:val="00E8278B"/>
    <w:rsid w:val="00EF77E6"/>
    <w:rsid w:val="00F0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B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77B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036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1468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36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146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76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成品油经营批准证书变更登记表</dc:title>
  <dc:subject/>
  <dc:creator>/</dc:creator>
  <cp:keywords/>
  <dc:description/>
  <cp:lastModifiedBy>黄巧玲</cp:lastModifiedBy>
  <cp:revision>2</cp:revision>
  <dcterms:created xsi:type="dcterms:W3CDTF">2018-04-27T08:45:00Z</dcterms:created>
  <dcterms:modified xsi:type="dcterms:W3CDTF">2018-04-27T08:45:00Z</dcterms:modified>
</cp:coreProperties>
</file>